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005C" w14:textId="567C9B2C" w:rsidR="00553657" w:rsidRDefault="00D4297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Infrastructure committee report</w:t>
      </w:r>
    </w:p>
    <w:p w14:paraId="45D275E2" w14:textId="77777777" w:rsidR="006E5042" w:rsidRDefault="006E5042" w:rsidP="003F6C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meetings since the last report</w:t>
      </w:r>
    </w:p>
    <w:p w14:paraId="0559DD9A" w14:textId="38F68CBC" w:rsidR="00D4297D" w:rsidRPr="005F0BE2" w:rsidRDefault="005B0C19" w:rsidP="005F0B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proofErr w:type="spellStart"/>
      <w:r>
        <w:rPr>
          <w:sz w:val="24"/>
          <w:szCs w:val="24"/>
        </w:rPr>
        <w:t>Mas</w:t>
      </w:r>
      <w:r w:rsidR="008D697C">
        <w:rPr>
          <w:sz w:val="24"/>
          <w:szCs w:val="24"/>
        </w:rPr>
        <w:t>e</w:t>
      </w:r>
      <w:r>
        <w:rPr>
          <w:sz w:val="24"/>
          <w:szCs w:val="24"/>
        </w:rPr>
        <w:t>ychik</w:t>
      </w:r>
      <w:proofErr w:type="spellEnd"/>
      <w:r w:rsidR="008D697C">
        <w:rPr>
          <w:sz w:val="24"/>
          <w:szCs w:val="24"/>
        </w:rPr>
        <w:t xml:space="preserve"> is joining the </w:t>
      </w:r>
      <w:r w:rsidR="005F0BE2">
        <w:rPr>
          <w:sz w:val="24"/>
          <w:szCs w:val="24"/>
        </w:rPr>
        <w:t>infrastructure</w:t>
      </w:r>
      <w:r w:rsidR="008D697C">
        <w:rPr>
          <w:sz w:val="24"/>
          <w:szCs w:val="24"/>
        </w:rPr>
        <w:t xml:space="preserve"> committee</w:t>
      </w:r>
    </w:p>
    <w:p w14:paraId="7AA3084A" w14:textId="3E2C3B7B" w:rsidR="005B52A3" w:rsidRPr="005B52A3" w:rsidRDefault="005B52A3" w:rsidP="003F6C5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B52A3">
        <w:rPr>
          <w:b/>
          <w:bCs/>
          <w:sz w:val="24"/>
          <w:szCs w:val="24"/>
        </w:rPr>
        <w:t>Wharf</w:t>
      </w:r>
    </w:p>
    <w:p w14:paraId="71A4FC71" w14:textId="0279BA35" w:rsidR="00B14DF3" w:rsidRDefault="008D697C" w:rsidP="008D697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14DF3">
        <w:rPr>
          <w:sz w:val="24"/>
          <w:szCs w:val="24"/>
        </w:rPr>
        <w:t>There are repairs that will need to be completed in 2022 in addition to the regular preventative maintenance.</w:t>
      </w:r>
      <w:r w:rsidR="00FB207F" w:rsidRPr="00B14DF3">
        <w:rPr>
          <w:sz w:val="24"/>
          <w:szCs w:val="24"/>
        </w:rPr>
        <w:t xml:space="preserve"> </w:t>
      </w:r>
      <w:r w:rsidR="0012562B">
        <w:rPr>
          <w:sz w:val="24"/>
          <w:szCs w:val="24"/>
        </w:rPr>
        <w:t xml:space="preserve">The galvanized bands that attach the wharf to the pilings need to be replaced; a working estimate is $12,000.  Bill is working to update the estimate. </w:t>
      </w:r>
      <w:r w:rsidR="0012562B" w:rsidRPr="00B14DF3">
        <w:rPr>
          <w:sz w:val="24"/>
          <w:szCs w:val="24"/>
        </w:rPr>
        <w:t>I understand that the Town has expressed interest in funding some specific projects, this may be an appropriate “ask”.</w:t>
      </w:r>
    </w:p>
    <w:p w14:paraId="68A73DAA" w14:textId="73BE89BA" w:rsidR="00B14DF3" w:rsidRPr="00B14DF3" w:rsidRDefault="00B14DF3" w:rsidP="008D697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14DF3">
        <w:rPr>
          <w:sz w:val="24"/>
          <w:szCs w:val="24"/>
        </w:rPr>
        <w:t xml:space="preserve">Bill and I have taken a preliminary look at the swim float.  While </w:t>
      </w:r>
      <w:r w:rsidR="0012562B">
        <w:rPr>
          <w:sz w:val="24"/>
          <w:szCs w:val="24"/>
        </w:rPr>
        <w:t xml:space="preserve">repairs are </w:t>
      </w:r>
      <w:r w:rsidRPr="00B14DF3">
        <w:rPr>
          <w:sz w:val="24"/>
          <w:szCs w:val="24"/>
        </w:rPr>
        <w:t>needed, we do not need to replace the float in the immediate future.  Bill is working to get repair estimates</w:t>
      </w:r>
      <w:r>
        <w:rPr>
          <w:sz w:val="24"/>
          <w:szCs w:val="24"/>
        </w:rPr>
        <w:t xml:space="preserve">; this </w:t>
      </w:r>
      <w:r w:rsidRPr="00B14DF3">
        <w:rPr>
          <w:sz w:val="24"/>
          <w:szCs w:val="24"/>
        </w:rPr>
        <w:t>work to be completed before the float goes in next season.</w:t>
      </w:r>
    </w:p>
    <w:p w14:paraId="5105AA7A" w14:textId="7D4DBB5F" w:rsidR="0012562B" w:rsidRPr="0012562B" w:rsidRDefault="00D4297D" w:rsidP="0012562B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2562B">
        <w:rPr>
          <w:b/>
          <w:bCs/>
          <w:sz w:val="24"/>
          <w:szCs w:val="24"/>
        </w:rPr>
        <w:t xml:space="preserve">Park </w:t>
      </w:r>
      <w:r w:rsidR="003F6C56" w:rsidRPr="0012562B">
        <w:rPr>
          <w:b/>
          <w:bCs/>
          <w:sz w:val="24"/>
          <w:szCs w:val="24"/>
        </w:rPr>
        <w:t>b</w:t>
      </w:r>
      <w:r w:rsidRPr="0012562B">
        <w:rPr>
          <w:b/>
          <w:bCs/>
          <w:sz w:val="24"/>
          <w:szCs w:val="24"/>
        </w:rPr>
        <w:t xml:space="preserve">enches </w:t>
      </w:r>
      <w:r w:rsidR="00B14DF3" w:rsidRPr="0012562B">
        <w:rPr>
          <w:sz w:val="24"/>
          <w:szCs w:val="24"/>
        </w:rPr>
        <w:t xml:space="preserve">– </w:t>
      </w:r>
      <w:r w:rsidR="0012562B" w:rsidRPr="0012562B">
        <w:rPr>
          <w:sz w:val="24"/>
          <w:szCs w:val="24"/>
        </w:rPr>
        <w:t>I will propose</w:t>
      </w:r>
      <w:r w:rsidR="0012562B" w:rsidRPr="0012562B">
        <w:rPr>
          <w:b/>
          <w:bCs/>
          <w:sz w:val="24"/>
          <w:szCs w:val="24"/>
        </w:rPr>
        <w:t xml:space="preserve"> </w:t>
      </w:r>
      <w:r w:rsidR="0012562B">
        <w:rPr>
          <w:sz w:val="24"/>
          <w:szCs w:val="24"/>
        </w:rPr>
        <w:t>a motion as outlined below</w:t>
      </w:r>
      <w:r w:rsidR="0012562B" w:rsidRPr="0012562B">
        <w:rPr>
          <w:sz w:val="24"/>
          <w:szCs w:val="24"/>
        </w:rPr>
        <w:t xml:space="preserve"> </w:t>
      </w:r>
    </w:p>
    <w:p w14:paraId="3480776A" w14:textId="380FCBAE" w:rsidR="00B14DF3" w:rsidRPr="0012562B" w:rsidRDefault="00B14DF3" w:rsidP="0012562B">
      <w:pPr>
        <w:pStyle w:val="ListParagraph"/>
        <w:numPr>
          <w:ilvl w:val="1"/>
          <w:numId w:val="1"/>
        </w:numPr>
        <w:rPr>
          <w:i/>
          <w:iCs/>
          <w:sz w:val="24"/>
          <w:szCs w:val="24"/>
        </w:rPr>
      </w:pPr>
      <w:r w:rsidRPr="0012562B">
        <w:rPr>
          <w:sz w:val="24"/>
          <w:szCs w:val="24"/>
        </w:rPr>
        <w:t>Overseers may approve the placement of memorial benches based upon Village needs.  The ongoing maintenance of these benches is the responsibility of the bench sponsor; if the sponsor cannot be contacted or chooses not to repair the bench, the Overseers may remove the bench or repair the bench making it available for re-dedication.</w:t>
      </w:r>
    </w:p>
    <w:p w14:paraId="05307682" w14:textId="77777777" w:rsidR="00B14DF3" w:rsidRDefault="00B14DF3" w:rsidP="00B14DF3">
      <w:pPr>
        <w:pStyle w:val="ListParagraph"/>
        <w:ind w:left="1440"/>
        <w:rPr>
          <w:b/>
          <w:bCs/>
          <w:sz w:val="24"/>
          <w:szCs w:val="24"/>
        </w:rPr>
      </w:pPr>
    </w:p>
    <w:sectPr w:rsidR="00B14D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C5C9" w14:textId="77777777" w:rsidR="00D4297D" w:rsidRDefault="00D4297D" w:rsidP="00D4297D">
      <w:pPr>
        <w:spacing w:after="0" w:line="240" w:lineRule="auto"/>
      </w:pPr>
      <w:r>
        <w:separator/>
      </w:r>
    </w:p>
  </w:endnote>
  <w:endnote w:type="continuationSeparator" w:id="0">
    <w:p w14:paraId="2B58E931" w14:textId="77777777" w:rsidR="00D4297D" w:rsidRDefault="00D4297D" w:rsidP="00D4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2F6E" w14:textId="780A940B" w:rsidR="00D7621A" w:rsidRDefault="00D7621A">
    <w:pPr>
      <w:pStyle w:val="Footer"/>
    </w:pPr>
    <w:r>
      <w:t xml:space="preserve">Overseers Meeting – </w:t>
    </w:r>
    <w:r w:rsidR="00B14DF3">
      <w:t>November 11,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6893" w14:textId="77777777" w:rsidR="00D4297D" w:rsidRDefault="00D4297D" w:rsidP="00D4297D">
      <w:pPr>
        <w:spacing w:after="0" w:line="240" w:lineRule="auto"/>
      </w:pPr>
      <w:r>
        <w:separator/>
      </w:r>
    </w:p>
  </w:footnote>
  <w:footnote w:type="continuationSeparator" w:id="0">
    <w:p w14:paraId="23644D1D" w14:textId="77777777" w:rsidR="00D4297D" w:rsidRDefault="00D4297D" w:rsidP="00D4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BF1A" w14:textId="6E63F35A" w:rsidR="00D4297D" w:rsidRPr="00321C50" w:rsidRDefault="00D4297D" w:rsidP="00D4297D">
    <w:pPr>
      <w:pStyle w:val="Header"/>
      <w:rPr>
        <w:b/>
        <w:bCs/>
        <w:i/>
        <w:iCs/>
        <w:color w:val="0070C0"/>
        <w:sz w:val="36"/>
        <w:szCs w:val="36"/>
      </w:rPr>
    </w:pPr>
    <w:r w:rsidRPr="00321C50">
      <w:rPr>
        <w:b/>
        <w:bCs/>
        <w:i/>
        <w:iCs/>
        <w:color w:val="0070C0"/>
        <w:sz w:val="36"/>
        <w:szCs w:val="36"/>
      </w:rPr>
      <w:t>Infrastructure</w:t>
    </w:r>
    <w:r>
      <w:rPr>
        <w:b/>
        <w:bCs/>
        <w:i/>
        <w:iCs/>
        <w:color w:val="0070C0"/>
        <w:sz w:val="36"/>
        <w:szCs w:val="36"/>
      </w:rPr>
      <w:t xml:space="preserve"> </w:t>
    </w:r>
  </w:p>
  <w:p w14:paraId="4D1E2136" w14:textId="77777777" w:rsidR="00D4297D" w:rsidRDefault="00D42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6877"/>
    <w:multiLevelType w:val="hybridMultilevel"/>
    <w:tmpl w:val="4492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7D"/>
    <w:rsid w:val="0012562B"/>
    <w:rsid w:val="001D360B"/>
    <w:rsid w:val="003F6C56"/>
    <w:rsid w:val="00553657"/>
    <w:rsid w:val="00564436"/>
    <w:rsid w:val="005B0C19"/>
    <w:rsid w:val="005B52A3"/>
    <w:rsid w:val="005F0BE2"/>
    <w:rsid w:val="006E5042"/>
    <w:rsid w:val="007644D2"/>
    <w:rsid w:val="008D697C"/>
    <w:rsid w:val="00931D12"/>
    <w:rsid w:val="00B14DF3"/>
    <w:rsid w:val="00C30DBD"/>
    <w:rsid w:val="00D4297D"/>
    <w:rsid w:val="00D7621A"/>
    <w:rsid w:val="00F52155"/>
    <w:rsid w:val="00F72066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61C1"/>
  <w15:chartTrackingRefBased/>
  <w15:docId w15:val="{0638A3A3-70C7-484B-80D0-70F39A6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97D"/>
  </w:style>
  <w:style w:type="paragraph" w:styleId="Footer">
    <w:name w:val="footer"/>
    <w:basedOn w:val="Normal"/>
    <w:link w:val="FooterChar"/>
    <w:uiPriority w:val="99"/>
    <w:unhideWhenUsed/>
    <w:rsid w:val="00D4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97D"/>
  </w:style>
  <w:style w:type="paragraph" w:styleId="ListParagraph">
    <w:name w:val="List Paragraph"/>
    <w:basedOn w:val="Normal"/>
    <w:uiPriority w:val="34"/>
    <w:qFormat/>
    <w:rsid w:val="003F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Kazilionis</dc:creator>
  <cp:keywords/>
  <dc:description/>
  <cp:lastModifiedBy>Steve Kazilionis</cp:lastModifiedBy>
  <cp:revision>2</cp:revision>
  <dcterms:created xsi:type="dcterms:W3CDTF">2021-11-08T15:37:00Z</dcterms:created>
  <dcterms:modified xsi:type="dcterms:W3CDTF">2021-11-08T15:37:00Z</dcterms:modified>
</cp:coreProperties>
</file>